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34" w:rsidRPr="009F6E34" w:rsidRDefault="009F6E34" w:rsidP="009F6E34">
      <w:pPr>
        <w:shd w:val="clear" w:color="auto" w:fill="FFFFFF"/>
        <w:spacing w:after="0" w:line="240" w:lineRule="auto"/>
        <w:ind w:firstLine="720"/>
        <w:rPr>
          <w:rFonts w:ascii="Times New Roman" w:eastAsia="Times New Roman" w:hAnsi="Times New Roman" w:cs="Times New Roman"/>
          <w:b/>
          <w:bCs/>
          <w:color w:val="333333"/>
          <w:sz w:val="28"/>
          <w:szCs w:val="24"/>
          <w:lang w:eastAsia="lv-LV"/>
        </w:rPr>
      </w:pPr>
      <w:r w:rsidRPr="009F6E34">
        <w:rPr>
          <w:rFonts w:ascii="Times New Roman" w:eastAsia="Times New Roman" w:hAnsi="Times New Roman" w:cs="Times New Roman"/>
          <w:b/>
          <w:bCs/>
          <w:color w:val="333333"/>
          <w:sz w:val="28"/>
          <w:szCs w:val="24"/>
          <w:lang w:eastAsia="lv-LV"/>
        </w:rPr>
        <w:t>"Sensorā uztvere bērniem ar AST /autiskā spektra traucējumiem/”</w:t>
      </w:r>
    </w:p>
    <w:p w:rsidR="009F6E34" w:rsidRPr="009F6E34" w:rsidRDefault="009F6E34" w:rsidP="009F6E34">
      <w:pPr>
        <w:shd w:val="clear" w:color="auto" w:fill="FFFFFF"/>
        <w:spacing w:after="0" w:line="240" w:lineRule="auto"/>
        <w:ind w:firstLine="720"/>
        <w:rPr>
          <w:rFonts w:ascii="Times New Roman" w:eastAsia="Times New Roman" w:hAnsi="Times New Roman" w:cs="Times New Roman"/>
          <w:color w:val="333333"/>
          <w:sz w:val="24"/>
          <w:szCs w:val="24"/>
          <w:lang w:eastAsia="lv-LV"/>
        </w:rPr>
      </w:pPr>
    </w:p>
    <w:p w:rsidR="006E54D1" w:rsidRDefault="009F6E34" w:rsidP="006E54D1">
      <w:pPr>
        <w:shd w:val="clear" w:color="auto" w:fill="FFFFFF"/>
        <w:spacing w:after="0" w:line="240" w:lineRule="auto"/>
        <w:ind w:firstLine="720"/>
        <w:rPr>
          <w:rFonts w:ascii="Times New Roman" w:eastAsia="Times New Roman" w:hAnsi="Times New Roman" w:cs="Times New Roman"/>
          <w:color w:val="333333"/>
          <w:sz w:val="24"/>
          <w:szCs w:val="24"/>
          <w:lang w:eastAsia="lv-LV"/>
        </w:rPr>
      </w:pPr>
      <w:r w:rsidRPr="009F6E34">
        <w:rPr>
          <w:rFonts w:ascii="Times New Roman" w:eastAsia="Times New Roman" w:hAnsi="Times New Roman" w:cs="Times New Roman"/>
          <w:color w:val="333333"/>
          <w:sz w:val="24"/>
          <w:szCs w:val="24"/>
          <w:lang w:eastAsia="lv-LV"/>
        </w:rPr>
        <w:t>02.03.2020. Daugavpils Stropu pamatskolā – attīstības centrā pieredzes apmaiņas seminārā par tēmu </w:t>
      </w:r>
      <w:r w:rsidRPr="009F6E34">
        <w:rPr>
          <w:rFonts w:ascii="Times New Roman" w:eastAsia="Times New Roman" w:hAnsi="Times New Roman" w:cs="Times New Roman"/>
          <w:b/>
          <w:bCs/>
          <w:color w:val="333333"/>
          <w:sz w:val="24"/>
          <w:szCs w:val="24"/>
          <w:lang w:eastAsia="lv-LV"/>
        </w:rPr>
        <w:t>"Sensorā uztvere bērniem ar AST /autiskā spektra traucējumiem/” </w:t>
      </w:r>
      <w:r w:rsidRPr="009F6E34">
        <w:rPr>
          <w:rFonts w:ascii="Times New Roman" w:eastAsia="Times New Roman" w:hAnsi="Times New Roman" w:cs="Times New Roman"/>
          <w:color w:val="333333"/>
          <w:sz w:val="24"/>
          <w:szCs w:val="24"/>
          <w:lang w:eastAsia="lv-LV"/>
        </w:rPr>
        <w:t>Daugavpils Universitātes studentiem Zane Novicka pastāstīja par izglītojamo ar AST pasaules uztveres īpatnībām.</w:t>
      </w:r>
    </w:p>
    <w:p w:rsidR="006E54D1" w:rsidRDefault="009F6E34" w:rsidP="006E54D1">
      <w:pPr>
        <w:shd w:val="clear" w:color="auto" w:fill="FFFFFF"/>
        <w:spacing w:after="0" w:line="240" w:lineRule="auto"/>
        <w:ind w:firstLine="720"/>
        <w:rPr>
          <w:rFonts w:ascii="Times New Roman" w:eastAsia="Times New Roman" w:hAnsi="Times New Roman" w:cs="Times New Roman"/>
          <w:color w:val="333333"/>
          <w:sz w:val="24"/>
          <w:szCs w:val="24"/>
          <w:lang w:eastAsia="lv-LV"/>
        </w:rPr>
      </w:pPr>
      <w:r w:rsidRPr="009F6E34">
        <w:rPr>
          <w:rFonts w:ascii="Times New Roman" w:eastAsia="Times New Roman" w:hAnsi="Times New Roman" w:cs="Times New Roman"/>
          <w:color w:val="333333"/>
          <w:sz w:val="24"/>
          <w:szCs w:val="24"/>
          <w:lang w:eastAsia="lv-LV"/>
        </w:rPr>
        <w:t xml:space="preserve">Cilvēkiem ar autismu smadzenes dažreiz apstrādā iegūto sensoro informāciju citādāk nekā tiem, kuriem nav AST. </w:t>
      </w:r>
    </w:p>
    <w:p w:rsidR="009F6E34" w:rsidRDefault="009F6E34" w:rsidP="006E54D1">
      <w:pPr>
        <w:shd w:val="clear" w:color="auto" w:fill="FFFFFF"/>
        <w:spacing w:after="0" w:line="240" w:lineRule="auto"/>
        <w:ind w:firstLine="720"/>
        <w:rPr>
          <w:rFonts w:ascii="Times New Roman" w:eastAsia="Times New Roman" w:hAnsi="Times New Roman" w:cs="Times New Roman"/>
          <w:color w:val="000000"/>
          <w:sz w:val="24"/>
          <w:szCs w:val="24"/>
          <w:lang w:eastAsia="lv-LV"/>
        </w:rPr>
      </w:pPr>
      <w:r w:rsidRPr="009F6E34">
        <w:rPr>
          <w:rFonts w:ascii="Times New Roman" w:eastAsia="Times New Roman" w:hAnsi="Times New Roman" w:cs="Times New Roman"/>
          <w:color w:val="333333"/>
          <w:sz w:val="24"/>
          <w:szCs w:val="24"/>
          <w:lang w:eastAsia="lv-LV"/>
        </w:rPr>
        <w:t>Izklāstot tēmu Zane klātesošajiem pastāstīja par veidiem, kādos cilvēki gūst un kā apstrādā sensoro informāciju. Iepazīstināja klātesošos ar visām sensorajām maņām, to iespējamo paaugstināto vai pazemināto uztveri, kā arī ar to saistītajām sekām bērni</w:t>
      </w:r>
      <w:r w:rsidR="006E54D1">
        <w:rPr>
          <w:rFonts w:ascii="Times New Roman" w:eastAsia="Times New Roman" w:hAnsi="Times New Roman" w:cs="Times New Roman"/>
          <w:color w:val="333333"/>
          <w:sz w:val="24"/>
          <w:szCs w:val="24"/>
          <w:lang w:eastAsia="lv-LV"/>
        </w:rPr>
        <w:t>e</w:t>
      </w:r>
      <w:r w:rsidRPr="009F6E34">
        <w:rPr>
          <w:rFonts w:ascii="Times New Roman" w:eastAsia="Times New Roman" w:hAnsi="Times New Roman" w:cs="Times New Roman"/>
          <w:color w:val="333333"/>
          <w:sz w:val="24"/>
          <w:szCs w:val="24"/>
          <w:lang w:eastAsia="lv-LV"/>
        </w:rPr>
        <w:t>m ar attīstības traucējumiem. Īpaša uzmanība tika veltīta redzei. Lielākoties nodarbībās pedagogi apmācību procesu balsta uz bērnu vizuālo uztveri. Zane pastāstīja gan to, ka bērni ar AST pasauli redz detaļās, gan to, kas tieši pedagogiem būtu jāņem vē</w:t>
      </w:r>
      <w:bookmarkStart w:id="0" w:name="_GoBack"/>
      <w:bookmarkEnd w:id="0"/>
      <w:r w:rsidRPr="009F6E34">
        <w:rPr>
          <w:rFonts w:ascii="Times New Roman" w:eastAsia="Times New Roman" w:hAnsi="Times New Roman" w:cs="Times New Roman"/>
          <w:color w:val="333333"/>
          <w:sz w:val="24"/>
          <w:szCs w:val="24"/>
          <w:lang w:eastAsia="lv-LV"/>
        </w:rPr>
        <w:t>rā gatavojot uzskates līdzekļu bērniem ar autismu. Prezentācijas noslēgumā, Zane pievērsās arī cilvēka iekšējām sajūtām, izklāstot to nozīmi un iespējamās ietekmes uz pasaules uztveri bērniem ar AST. Izglītības metodiķe Z.Novicka aicināja topošos pedagogus vienmēr izvērtēt to, kādi sensorie kairinātāji iedarbojas uz bērniem mācību telpās un izvērtēt to lietderību mācību procesā un izvirzīto mērķu sasniegšanā.</w:t>
      </w:r>
      <w:r w:rsidRPr="009F6E34">
        <w:rPr>
          <w:rFonts w:ascii="Times New Roman" w:eastAsia="Times New Roman" w:hAnsi="Times New Roman" w:cs="Times New Roman"/>
          <w:color w:val="333333"/>
          <w:sz w:val="24"/>
          <w:szCs w:val="24"/>
          <w:lang w:eastAsia="lv-LV"/>
        </w:rPr>
        <w:br/>
      </w:r>
    </w:p>
    <w:p w:rsidR="009F6E34" w:rsidRPr="009F6E34" w:rsidRDefault="009F6E34" w:rsidP="009F6E34">
      <w:pPr>
        <w:shd w:val="clear" w:color="auto" w:fill="FFFFFF"/>
        <w:spacing w:after="0" w:line="240" w:lineRule="auto"/>
        <w:ind w:firstLine="720"/>
        <w:jc w:val="right"/>
        <w:rPr>
          <w:rFonts w:ascii="Times New Roman" w:eastAsia="Times New Roman" w:hAnsi="Times New Roman" w:cs="Times New Roman"/>
          <w:color w:val="333333"/>
          <w:sz w:val="24"/>
          <w:szCs w:val="24"/>
          <w:lang w:eastAsia="lv-LV"/>
        </w:rPr>
      </w:pPr>
      <w:r w:rsidRPr="009F6E34">
        <w:rPr>
          <w:rFonts w:ascii="Times New Roman" w:eastAsia="Times New Roman" w:hAnsi="Times New Roman" w:cs="Times New Roman"/>
          <w:color w:val="000000"/>
          <w:sz w:val="24"/>
          <w:szCs w:val="24"/>
          <w:lang w:eastAsia="lv-LV"/>
        </w:rPr>
        <w:t>Rakstu sagatavoja DSPAC izglītības metodiķe Z.Novicka</w:t>
      </w:r>
    </w:p>
    <w:p w:rsidR="009F6E34" w:rsidRPr="009F6E34" w:rsidRDefault="009F6E34" w:rsidP="009F6E34">
      <w:pPr>
        <w:shd w:val="clear" w:color="auto" w:fill="FFFFFF"/>
        <w:spacing w:after="132" w:line="240" w:lineRule="auto"/>
        <w:rPr>
          <w:rFonts w:ascii="Times New Roman" w:eastAsia="Times New Roman" w:hAnsi="Times New Roman" w:cs="Times New Roman"/>
          <w:color w:val="333333"/>
          <w:sz w:val="24"/>
          <w:szCs w:val="24"/>
          <w:lang w:eastAsia="lv-LV"/>
        </w:rPr>
      </w:pPr>
    </w:p>
    <w:p w:rsidR="002C2B42" w:rsidRDefault="002C2B42"/>
    <w:sectPr w:rsidR="002C2B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34"/>
    <w:rsid w:val="002C2B42"/>
    <w:rsid w:val="006E54D1"/>
    <w:rsid w:val="009F6E34"/>
    <w:rsid w:val="00BA37A4"/>
    <w:rsid w:val="00ED1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4"/>
  </w:style>
  <w:style w:type="paragraph" w:styleId="Heading1">
    <w:name w:val="heading 1"/>
    <w:basedOn w:val="Normal"/>
    <w:link w:val="Heading1Char"/>
    <w:uiPriority w:val="9"/>
    <w:qFormat/>
    <w:rsid w:val="009F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uiPriority w:val="9"/>
    <w:rsid w:val="009F6E34"/>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9F6E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F6E34"/>
    <w:rPr>
      <w:color w:val="0000FF"/>
      <w:u w:val="single"/>
    </w:rPr>
  </w:style>
  <w:style w:type="paragraph" w:styleId="BalloonText">
    <w:name w:val="Balloon Text"/>
    <w:basedOn w:val="Normal"/>
    <w:link w:val="BalloonTextChar"/>
    <w:uiPriority w:val="99"/>
    <w:semiHidden/>
    <w:unhideWhenUsed/>
    <w:rsid w:val="009F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4"/>
  </w:style>
  <w:style w:type="paragraph" w:styleId="Heading1">
    <w:name w:val="heading 1"/>
    <w:basedOn w:val="Normal"/>
    <w:link w:val="Heading1Char"/>
    <w:uiPriority w:val="9"/>
    <w:qFormat/>
    <w:rsid w:val="009F6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D1426"/>
  </w:style>
  <w:style w:type="character" w:customStyle="1" w:styleId="Heading1Char">
    <w:name w:val="Heading 1 Char"/>
    <w:basedOn w:val="DefaultParagraphFont"/>
    <w:link w:val="Heading1"/>
    <w:uiPriority w:val="9"/>
    <w:rsid w:val="009F6E34"/>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9F6E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9F6E34"/>
    <w:rPr>
      <w:color w:val="0000FF"/>
      <w:u w:val="single"/>
    </w:rPr>
  </w:style>
  <w:style w:type="paragraph" w:styleId="BalloonText">
    <w:name w:val="Balloon Text"/>
    <w:basedOn w:val="Normal"/>
    <w:link w:val="BalloonTextChar"/>
    <w:uiPriority w:val="99"/>
    <w:semiHidden/>
    <w:unhideWhenUsed/>
    <w:rsid w:val="009F6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8864">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5">
          <w:marLeft w:val="0"/>
          <w:marRight w:val="0"/>
          <w:marTop w:val="0"/>
          <w:marBottom w:val="0"/>
          <w:divBdr>
            <w:top w:val="none" w:sz="0" w:space="0" w:color="auto"/>
            <w:left w:val="none" w:sz="0" w:space="0" w:color="auto"/>
            <w:bottom w:val="none" w:sz="0" w:space="0" w:color="auto"/>
            <w:right w:val="none" w:sz="0" w:space="0" w:color="auto"/>
          </w:divBdr>
        </w:div>
        <w:div w:id="709690670">
          <w:marLeft w:val="0"/>
          <w:marRight w:val="0"/>
          <w:marTop w:val="315"/>
          <w:marBottom w:val="132"/>
          <w:divBdr>
            <w:top w:val="single" w:sz="6" w:space="0" w:color="CCCCCC"/>
            <w:left w:val="none" w:sz="0" w:space="0" w:color="auto"/>
            <w:bottom w:val="none" w:sz="0" w:space="0" w:color="auto"/>
            <w:right w:val="none" w:sz="0" w:space="0" w:color="auto"/>
          </w:divBdr>
        </w:div>
      </w:divsChild>
    </w:div>
    <w:div w:id="50397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907</Words>
  <Characters>517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2020-03-24T10:57:00Z</cp:lastPrinted>
  <dcterms:created xsi:type="dcterms:W3CDTF">2020-03-24T10:55:00Z</dcterms:created>
  <dcterms:modified xsi:type="dcterms:W3CDTF">2020-03-24T11:03:00Z</dcterms:modified>
</cp:coreProperties>
</file>